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BE0E5D" w14:paraId="03A2DF04" w14:textId="77777777" w:rsidTr="00BE0E5D">
        <w:trPr>
          <w:trHeight w:val="1444"/>
        </w:trPr>
        <w:tc>
          <w:tcPr>
            <w:tcW w:w="3502" w:type="dxa"/>
          </w:tcPr>
          <w:p w14:paraId="135E4902" w14:textId="77777777" w:rsidR="00BE0E5D" w:rsidRDefault="00BE0E5D">
            <w:pPr>
              <w:spacing w:line="276" w:lineRule="auto"/>
              <w:rPr>
                <w:b/>
                <w:bCs/>
                <w:sz w:val="28"/>
                <w:szCs w:val="28"/>
              </w:rPr>
            </w:pPr>
          </w:p>
          <w:p w14:paraId="2323814F" w14:textId="77777777" w:rsidR="00BE0E5D" w:rsidRDefault="00BE0E5D">
            <w:pPr>
              <w:spacing w:line="276" w:lineRule="auto"/>
              <w:rPr>
                <w:b/>
                <w:bCs/>
                <w:sz w:val="28"/>
                <w:szCs w:val="28"/>
              </w:rPr>
            </w:pPr>
            <w:r>
              <w:rPr>
                <w:b/>
                <w:bCs/>
                <w:sz w:val="28"/>
                <w:szCs w:val="28"/>
              </w:rPr>
              <w:t xml:space="preserve">                          CHUKA</w:t>
            </w:r>
          </w:p>
        </w:tc>
        <w:tc>
          <w:tcPr>
            <w:tcW w:w="3176" w:type="dxa"/>
            <w:hideMark/>
          </w:tcPr>
          <w:p w14:paraId="2424744A" w14:textId="54A98599" w:rsidR="00BE0E5D" w:rsidRDefault="00BE0E5D">
            <w:pPr>
              <w:spacing w:line="276" w:lineRule="auto"/>
              <w:rPr>
                <w:b/>
                <w:bCs/>
                <w:sz w:val="28"/>
                <w:szCs w:val="28"/>
              </w:rPr>
            </w:pPr>
            <w:r>
              <w:rPr>
                <w:b/>
                <w:noProof/>
                <w:sz w:val="28"/>
                <w:szCs w:val="28"/>
              </w:rPr>
              <w:drawing>
                <wp:inline distT="0" distB="0" distL="0" distR="0" wp14:anchorId="19274A68" wp14:editId="34C71626">
                  <wp:extent cx="1666875" cy="962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66875" cy="962025"/>
                          </a:xfrm>
                          <a:prstGeom prst="rect">
                            <a:avLst/>
                          </a:prstGeom>
                          <a:noFill/>
                          <a:ln>
                            <a:noFill/>
                          </a:ln>
                        </pic:spPr>
                      </pic:pic>
                    </a:graphicData>
                  </a:graphic>
                </wp:inline>
              </w:drawing>
            </w:r>
          </w:p>
        </w:tc>
        <w:tc>
          <w:tcPr>
            <w:tcW w:w="3612" w:type="dxa"/>
          </w:tcPr>
          <w:p w14:paraId="258E0464" w14:textId="77777777" w:rsidR="00BE0E5D" w:rsidRDefault="00BE0E5D">
            <w:pPr>
              <w:spacing w:line="276" w:lineRule="auto"/>
              <w:rPr>
                <w:b/>
                <w:bCs/>
                <w:sz w:val="28"/>
                <w:szCs w:val="28"/>
              </w:rPr>
            </w:pPr>
          </w:p>
          <w:p w14:paraId="544B2B12" w14:textId="77777777" w:rsidR="00BE0E5D" w:rsidRDefault="00BE0E5D">
            <w:pPr>
              <w:spacing w:line="276" w:lineRule="auto"/>
              <w:rPr>
                <w:b/>
                <w:bCs/>
                <w:sz w:val="28"/>
                <w:szCs w:val="28"/>
              </w:rPr>
            </w:pPr>
            <w:r>
              <w:rPr>
                <w:b/>
                <w:bCs/>
                <w:sz w:val="28"/>
                <w:szCs w:val="28"/>
              </w:rPr>
              <w:t>UNIVERSITY</w:t>
            </w:r>
          </w:p>
          <w:p w14:paraId="62C03AF6" w14:textId="77777777" w:rsidR="00BE0E5D" w:rsidRDefault="00BE0E5D">
            <w:pPr>
              <w:spacing w:line="276" w:lineRule="auto"/>
              <w:rPr>
                <w:b/>
                <w:bCs/>
                <w:sz w:val="28"/>
                <w:szCs w:val="28"/>
              </w:rPr>
            </w:pPr>
          </w:p>
        </w:tc>
      </w:tr>
    </w:tbl>
    <w:p w14:paraId="1A52424B" w14:textId="6FDACADE" w:rsidR="00BE0E5D" w:rsidRDefault="00BE0E5D" w:rsidP="00BE0E5D">
      <w:pPr>
        <w:jc w:val="center"/>
        <w:rPr>
          <w:b/>
          <w:sz w:val="28"/>
          <w:szCs w:val="28"/>
        </w:rPr>
      </w:pPr>
      <w:r>
        <w:rPr>
          <w:b/>
          <w:sz w:val="28"/>
          <w:szCs w:val="28"/>
        </w:rPr>
        <w:t xml:space="preserve">            UNIVERSITY EXAMINATIONS </w:t>
      </w:r>
    </w:p>
    <w:p w14:paraId="37A59C70" w14:textId="4FF80607" w:rsidR="000E4348" w:rsidRDefault="000E4348" w:rsidP="00BE0E5D">
      <w:pPr>
        <w:jc w:val="center"/>
        <w:rPr>
          <w:b/>
          <w:sz w:val="28"/>
          <w:szCs w:val="28"/>
        </w:rPr>
      </w:pPr>
      <w:r>
        <w:rPr>
          <w:b/>
          <w:sz w:val="28"/>
          <w:szCs w:val="28"/>
        </w:rPr>
        <w:t>CHUKA/EMBU/IGEMBE</w:t>
      </w:r>
    </w:p>
    <w:p w14:paraId="60C606AB" w14:textId="77777777" w:rsidR="00BE0E5D" w:rsidRDefault="00BE0E5D" w:rsidP="00BE0E5D">
      <w:pPr>
        <w:jc w:val="center"/>
        <w:rPr>
          <w:b/>
          <w:sz w:val="28"/>
          <w:szCs w:val="28"/>
        </w:rPr>
      </w:pPr>
    </w:p>
    <w:p w14:paraId="27FABCA4" w14:textId="329DB0D9" w:rsidR="00BE0E5D" w:rsidRDefault="00BE0E5D" w:rsidP="00BE0E5D">
      <w:pPr>
        <w:jc w:val="center"/>
        <w:rPr>
          <w:rFonts w:eastAsiaTheme="minorHAnsi"/>
          <w:b/>
        </w:rPr>
      </w:pPr>
      <w:r>
        <w:rPr>
          <w:rFonts w:eastAsiaTheme="minorHAnsi"/>
          <w:b/>
        </w:rPr>
        <w:t xml:space="preserve">EXAMINATION FOR THE AWARD OF </w:t>
      </w:r>
      <w:r>
        <w:rPr>
          <w:rFonts w:eastAsiaTheme="minorHAnsi"/>
          <w:b/>
        </w:rPr>
        <w:t>DIPLOMA IN BUSINESS MANAGEMENT</w:t>
      </w:r>
    </w:p>
    <w:p w14:paraId="5923B658" w14:textId="77777777" w:rsidR="00BE0E5D" w:rsidRDefault="00BE0E5D" w:rsidP="00BE0E5D">
      <w:pPr>
        <w:jc w:val="center"/>
        <w:rPr>
          <w:rFonts w:eastAsiaTheme="minorHAnsi"/>
          <w:b/>
        </w:rPr>
      </w:pPr>
    </w:p>
    <w:p w14:paraId="4A1734D8" w14:textId="6A40FBA7" w:rsidR="00BE0E5D" w:rsidRDefault="00BE0E5D" w:rsidP="00BE0E5D">
      <w:pPr>
        <w:rPr>
          <w:rFonts w:eastAsiaTheme="minorHAnsi"/>
          <w:b/>
        </w:rPr>
      </w:pPr>
      <w:r>
        <w:rPr>
          <w:rFonts w:eastAsiaTheme="minorHAnsi"/>
          <w:b/>
        </w:rPr>
        <w:t>DIBM 0112: PRINCIPLES OF MANAGEMENT</w:t>
      </w:r>
    </w:p>
    <w:p w14:paraId="77532B5E" w14:textId="77777777" w:rsidR="00BE0E5D" w:rsidRDefault="00BE0E5D" w:rsidP="00BE0E5D">
      <w:pPr>
        <w:rPr>
          <w:rFonts w:eastAsiaTheme="minorHAnsi"/>
          <w:b/>
          <w:sz w:val="22"/>
        </w:rPr>
      </w:pPr>
    </w:p>
    <w:p w14:paraId="4CB39A60" w14:textId="27BC6899" w:rsidR="00BE0E5D" w:rsidRDefault="00BE0E5D" w:rsidP="00BE0E5D">
      <w:pPr>
        <w:rPr>
          <w:rFonts w:eastAsiaTheme="minorHAnsi"/>
          <w:b/>
        </w:rPr>
      </w:pPr>
      <w:r>
        <w:rPr>
          <w:rFonts w:eastAsiaTheme="minorHAnsi"/>
          <w:b/>
        </w:rPr>
        <w:t>STREAMS:</w:t>
      </w:r>
      <w:r>
        <w:rPr>
          <w:rFonts w:eastAsiaTheme="minorHAnsi"/>
          <w:b/>
        </w:rPr>
        <w:tab/>
      </w:r>
      <w:r>
        <w:rPr>
          <w:rFonts w:eastAsiaTheme="minorHAnsi"/>
          <w:b/>
        </w:rPr>
        <w:tab/>
      </w:r>
      <w:r>
        <w:rPr>
          <w:rFonts w:eastAsiaTheme="minorHAnsi"/>
          <w:b/>
        </w:rPr>
        <w:tab/>
      </w:r>
      <w:r>
        <w:rPr>
          <w:rFonts w:eastAsiaTheme="minorHAnsi"/>
          <w:b/>
        </w:rPr>
        <w:tab/>
      </w:r>
      <w:r>
        <w:rPr>
          <w:rFonts w:eastAsiaTheme="minorHAnsi"/>
          <w:b/>
        </w:rPr>
        <w:tab/>
      </w:r>
      <w:r>
        <w:rPr>
          <w:rFonts w:eastAsiaTheme="minorHAnsi"/>
          <w:b/>
        </w:rPr>
        <w:tab/>
      </w:r>
      <w:r>
        <w:rPr>
          <w:rFonts w:eastAsiaTheme="minorHAnsi"/>
          <w:b/>
        </w:rPr>
        <w:tab/>
      </w:r>
      <w:r>
        <w:rPr>
          <w:rFonts w:eastAsiaTheme="minorHAnsi"/>
          <w:b/>
        </w:rPr>
        <w:tab/>
      </w:r>
      <w:r>
        <w:rPr>
          <w:rFonts w:eastAsiaTheme="minorHAnsi"/>
          <w:b/>
        </w:rPr>
        <w:tab/>
        <w:t>TIME: 2 HOURS</w:t>
      </w:r>
    </w:p>
    <w:p w14:paraId="21363E00" w14:textId="77777777" w:rsidR="00BE0E5D" w:rsidRDefault="00BE0E5D" w:rsidP="00BE0E5D">
      <w:pPr>
        <w:rPr>
          <w:rFonts w:eastAsiaTheme="minorHAnsi"/>
          <w:b/>
        </w:rPr>
      </w:pPr>
    </w:p>
    <w:p w14:paraId="38F559C5" w14:textId="77777777" w:rsidR="00BE0E5D" w:rsidRDefault="00BE0E5D" w:rsidP="00BE0E5D">
      <w:pPr>
        <w:rPr>
          <w:b/>
          <w:sz w:val="2"/>
        </w:rPr>
      </w:pPr>
    </w:p>
    <w:p w14:paraId="3781B741" w14:textId="77777777" w:rsidR="00BE0E5D" w:rsidRDefault="00BE0E5D" w:rsidP="00BE0E5D">
      <w:pPr>
        <w:pBdr>
          <w:bottom w:val="single" w:sz="12" w:space="2" w:color="auto"/>
        </w:pBdr>
        <w:rPr>
          <w:b/>
        </w:rPr>
      </w:pPr>
      <w:r>
        <w:rPr>
          <w:b/>
        </w:rPr>
        <w:t>DAY/DATE: FRIDAY 24/09/2021</w:t>
      </w:r>
      <w:r>
        <w:rPr>
          <w:b/>
        </w:rPr>
        <w:tab/>
      </w:r>
      <w:r>
        <w:rPr>
          <w:b/>
        </w:rPr>
        <w:tab/>
      </w:r>
      <w:r>
        <w:rPr>
          <w:b/>
        </w:rPr>
        <w:tab/>
      </w:r>
      <w:r>
        <w:rPr>
          <w:b/>
        </w:rPr>
        <w:tab/>
      </w:r>
      <w:r>
        <w:rPr>
          <w:b/>
        </w:rPr>
        <w:tab/>
        <w:t xml:space="preserve">          2.30 P.M – 4.30 P.M</w:t>
      </w:r>
    </w:p>
    <w:p w14:paraId="0660068B" w14:textId="77777777" w:rsidR="00BE0E5D" w:rsidRDefault="00BE0E5D" w:rsidP="00BE0E5D">
      <w:pPr>
        <w:rPr>
          <w:b/>
        </w:rPr>
      </w:pPr>
      <w:r>
        <w:rPr>
          <w:b/>
        </w:rPr>
        <w:t xml:space="preserve"> INSTRUCTIONS</w:t>
      </w:r>
    </w:p>
    <w:p w14:paraId="2CE7B260" w14:textId="77777777" w:rsidR="00BE0E5D" w:rsidRDefault="00BE0E5D" w:rsidP="00BE0E5D">
      <w:pPr>
        <w:pStyle w:val="ListParagraph"/>
        <w:numPr>
          <w:ilvl w:val="0"/>
          <w:numId w:val="1"/>
        </w:numPr>
        <w:spacing w:after="100" w:afterAutospacing="1" w:line="360" w:lineRule="auto"/>
        <w:rPr>
          <w:b/>
          <w:bCs/>
        </w:rPr>
      </w:pPr>
      <w:r>
        <w:rPr>
          <w:b/>
          <w:bCs/>
        </w:rPr>
        <w:t xml:space="preserve">Answer question one and any other two questions </w:t>
      </w:r>
    </w:p>
    <w:p w14:paraId="24F831FC" w14:textId="6D1A8983" w:rsidR="00BE0E5D" w:rsidRPr="00F95DBC" w:rsidRDefault="00BE0E5D" w:rsidP="00BE0E5D">
      <w:pPr>
        <w:rPr>
          <w:b/>
          <w:bCs/>
        </w:rPr>
      </w:pPr>
      <w:r w:rsidRPr="00F95DBC">
        <w:rPr>
          <w:b/>
          <w:bCs/>
        </w:rPr>
        <w:t>QUESTION ONE</w:t>
      </w:r>
    </w:p>
    <w:p w14:paraId="232A71D8" w14:textId="7A1B0341" w:rsidR="00033207" w:rsidRDefault="00BE0E5D" w:rsidP="00F95DBC">
      <w:pPr>
        <w:spacing w:line="360" w:lineRule="auto"/>
      </w:pPr>
      <w:r>
        <w:t>You have currently been appointed as the planning officer of ABC  ltd with the key mandate of improving the management practices of the firm. Explain the below management issues to the managers of the firm:</w:t>
      </w:r>
    </w:p>
    <w:p w14:paraId="7958CE85" w14:textId="06B9BD50" w:rsidR="00BE0E5D" w:rsidRDefault="00BE0E5D" w:rsidP="00F95DBC">
      <w:pPr>
        <w:pStyle w:val="ListParagraph"/>
        <w:numPr>
          <w:ilvl w:val="0"/>
          <w:numId w:val="2"/>
        </w:numPr>
        <w:spacing w:line="360" w:lineRule="auto"/>
      </w:pPr>
      <w:r>
        <w:t xml:space="preserve">The importance  of planning the firms activities. </w:t>
      </w:r>
      <w:r>
        <w:tab/>
      </w:r>
      <w:r>
        <w:tab/>
      </w:r>
      <w:r>
        <w:tab/>
        <w:t>[10 marks]</w:t>
      </w:r>
    </w:p>
    <w:p w14:paraId="1EA0501A" w14:textId="51BF71B1" w:rsidR="00BE0E5D" w:rsidRDefault="00BE0E5D" w:rsidP="00F95DBC">
      <w:pPr>
        <w:pStyle w:val="ListParagraph"/>
        <w:numPr>
          <w:ilvl w:val="0"/>
          <w:numId w:val="2"/>
        </w:numPr>
        <w:spacing w:line="360" w:lineRule="auto"/>
      </w:pPr>
      <w:r>
        <w:t xml:space="preserve">Discuss levels of planning the firms can adopt for effective running of its activities. </w:t>
      </w:r>
      <w:r>
        <w:tab/>
      </w:r>
      <w:r>
        <w:tab/>
      </w:r>
      <w:r>
        <w:tab/>
      </w:r>
      <w:r>
        <w:tab/>
      </w:r>
      <w:r>
        <w:tab/>
      </w:r>
      <w:r>
        <w:tab/>
      </w:r>
      <w:r>
        <w:tab/>
      </w:r>
      <w:r>
        <w:tab/>
        <w:t>[10 marks]</w:t>
      </w:r>
    </w:p>
    <w:p w14:paraId="38797BD4" w14:textId="0215FEE7" w:rsidR="004D6447" w:rsidRDefault="004D6447" w:rsidP="00F95DBC">
      <w:pPr>
        <w:pStyle w:val="ListParagraph"/>
        <w:numPr>
          <w:ilvl w:val="0"/>
          <w:numId w:val="2"/>
        </w:numPr>
        <w:spacing w:line="360" w:lineRule="auto"/>
      </w:pPr>
      <w:r>
        <w:t xml:space="preserve">THE MANAGERIAL ROLES OF MANAGERS OF ABC ltd. </w:t>
      </w:r>
      <w:r>
        <w:tab/>
        <w:t>[10 marks]</w:t>
      </w:r>
    </w:p>
    <w:p w14:paraId="20E095E6" w14:textId="5580244D" w:rsidR="004D6447" w:rsidRDefault="004D6447" w:rsidP="00F95DBC">
      <w:pPr>
        <w:spacing w:line="360" w:lineRule="auto"/>
      </w:pPr>
    </w:p>
    <w:p w14:paraId="2FFD7D82" w14:textId="17D92309" w:rsidR="004D6447" w:rsidRPr="00F95DBC" w:rsidRDefault="004D6447" w:rsidP="00F95DBC">
      <w:pPr>
        <w:spacing w:line="360" w:lineRule="auto"/>
        <w:rPr>
          <w:b/>
          <w:bCs/>
        </w:rPr>
      </w:pPr>
      <w:r w:rsidRPr="00F95DBC">
        <w:rPr>
          <w:b/>
          <w:bCs/>
        </w:rPr>
        <w:t xml:space="preserve">QUESTION TWO </w:t>
      </w:r>
    </w:p>
    <w:p w14:paraId="0021DBE0" w14:textId="3157ECC7" w:rsidR="004D6447" w:rsidRDefault="004D6447" w:rsidP="00F95DBC">
      <w:pPr>
        <w:pStyle w:val="ListParagraph"/>
        <w:numPr>
          <w:ilvl w:val="0"/>
          <w:numId w:val="3"/>
        </w:numPr>
        <w:spacing w:line="360" w:lineRule="auto"/>
      </w:pPr>
      <w:r>
        <w:t xml:space="preserve">Explain the meaning of the term organizing. </w:t>
      </w:r>
      <w:r>
        <w:tab/>
      </w:r>
      <w:r>
        <w:tab/>
      </w:r>
      <w:r>
        <w:tab/>
      </w:r>
      <w:r>
        <w:tab/>
      </w:r>
      <w:r>
        <w:tab/>
        <w:t>[4 marks]</w:t>
      </w:r>
    </w:p>
    <w:p w14:paraId="15236271" w14:textId="7A48506F" w:rsidR="004D6447" w:rsidRDefault="004D6447" w:rsidP="00F95DBC">
      <w:pPr>
        <w:pStyle w:val="ListParagraph"/>
        <w:numPr>
          <w:ilvl w:val="0"/>
          <w:numId w:val="3"/>
        </w:numPr>
        <w:spacing w:line="360" w:lineRule="auto"/>
      </w:pPr>
      <w:r>
        <w:t xml:space="preserve">Discuss the importance of organizing the firms activities. </w:t>
      </w:r>
      <w:r>
        <w:tab/>
      </w:r>
      <w:r>
        <w:tab/>
      </w:r>
      <w:r>
        <w:tab/>
        <w:t>[8 marks]</w:t>
      </w:r>
    </w:p>
    <w:p w14:paraId="4342A0B2" w14:textId="42F3C785" w:rsidR="004D6447" w:rsidRDefault="004D6447" w:rsidP="00F95DBC">
      <w:pPr>
        <w:pStyle w:val="ListParagraph"/>
        <w:numPr>
          <w:ilvl w:val="0"/>
          <w:numId w:val="3"/>
        </w:numPr>
        <w:spacing w:line="360" w:lineRule="auto"/>
      </w:pPr>
      <w:r>
        <w:t>Explain any four determinants of organization structure.</w:t>
      </w:r>
      <w:r>
        <w:tab/>
      </w:r>
      <w:r>
        <w:tab/>
      </w:r>
      <w:r>
        <w:tab/>
        <w:t>[8 marks]</w:t>
      </w:r>
    </w:p>
    <w:p w14:paraId="1D3A0093" w14:textId="4DBD40D9" w:rsidR="004D6447" w:rsidRDefault="004D6447" w:rsidP="00F95DBC">
      <w:pPr>
        <w:spacing w:line="360" w:lineRule="auto"/>
      </w:pPr>
    </w:p>
    <w:p w14:paraId="706D92C1" w14:textId="1B3B8E3C" w:rsidR="004D6447" w:rsidRPr="00F95DBC" w:rsidRDefault="004D6447" w:rsidP="00F95DBC">
      <w:pPr>
        <w:spacing w:line="360" w:lineRule="auto"/>
        <w:rPr>
          <w:b/>
          <w:bCs/>
        </w:rPr>
      </w:pPr>
      <w:r w:rsidRPr="00F95DBC">
        <w:rPr>
          <w:b/>
          <w:bCs/>
        </w:rPr>
        <w:t xml:space="preserve">QUESTION THREE </w:t>
      </w:r>
    </w:p>
    <w:p w14:paraId="56CC494B" w14:textId="4EFB8F9C" w:rsidR="004D6447" w:rsidRDefault="004D6447" w:rsidP="00F95DBC">
      <w:pPr>
        <w:pStyle w:val="ListParagraph"/>
        <w:numPr>
          <w:ilvl w:val="0"/>
          <w:numId w:val="4"/>
        </w:numPr>
        <w:spacing w:line="360" w:lineRule="auto"/>
      </w:pPr>
      <w:r>
        <w:t>Explain five qualities of a good leader.</w:t>
      </w:r>
      <w:r>
        <w:tab/>
      </w:r>
      <w:r>
        <w:tab/>
      </w:r>
      <w:r>
        <w:tab/>
      </w:r>
      <w:r>
        <w:tab/>
      </w:r>
      <w:r>
        <w:tab/>
        <w:t>[10 marks]</w:t>
      </w:r>
    </w:p>
    <w:p w14:paraId="23C131C9" w14:textId="66EF4C7F" w:rsidR="004D6447" w:rsidRDefault="004D6447" w:rsidP="00F95DBC">
      <w:pPr>
        <w:pStyle w:val="ListParagraph"/>
        <w:numPr>
          <w:ilvl w:val="0"/>
          <w:numId w:val="4"/>
        </w:numPr>
        <w:spacing w:line="360" w:lineRule="auto"/>
      </w:pPr>
      <w:r>
        <w:t xml:space="preserve">Explain the importance of carrying out performance appraisal to the employees. </w:t>
      </w:r>
      <w:r w:rsidR="00F95DBC">
        <w:tab/>
      </w:r>
      <w:r w:rsidR="00F95DBC">
        <w:tab/>
      </w:r>
      <w:r w:rsidR="00F95DBC">
        <w:tab/>
      </w:r>
      <w:r w:rsidR="00F95DBC">
        <w:tab/>
      </w:r>
      <w:r w:rsidR="00F95DBC">
        <w:tab/>
      </w:r>
      <w:r w:rsidR="00F95DBC">
        <w:tab/>
      </w:r>
      <w:r w:rsidR="00F95DBC">
        <w:tab/>
      </w:r>
      <w:r w:rsidR="00F95DBC">
        <w:tab/>
      </w:r>
      <w:r w:rsidR="00F95DBC">
        <w:tab/>
      </w:r>
      <w:r w:rsidR="00F95DBC">
        <w:tab/>
      </w:r>
      <w:r w:rsidR="00F95DBC">
        <w:tab/>
      </w:r>
      <w:r w:rsidR="00F95DBC">
        <w:tab/>
      </w:r>
      <w:r>
        <w:t>[10 marks]</w:t>
      </w:r>
    </w:p>
    <w:p w14:paraId="157B5349" w14:textId="5D965DE4" w:rsidR="004D6447" w:rsidRDefault="004D6447" w:rsidP="00F95DBC">
      <w:pPr>
        <w:spacing w:line="360" w:lineRule="auto"/>
      </w:pPr>
    </w:p>
    <w:p w14:paraId="6C9CE5DE" w14:textId="4B87A070" w:rsidR="004D6447" w:rsidRPr="00F95DBC" w:rsidRDefault="004D6447" w:rsidP="00F95DBC">
      <w:pPr>
        <w:spacing w:line="360" w:lineRule="auto"/>
        <w:rPr>
          <w:b/>
          <w:bCs/>
        </w:rPr>
      </w:pPr>
      <w:r w:rsidRPr="00F95DBC">
        <w:rPr>
          <w:b/>
          <w:bCs/>
        </w:rPr>
        <w:t xml:space="preserve">QUESTION FOUR </w:t>
      </w:r>
    </w:p>
    <w:p w14:paraId="2D22CE97" w14:textId="6379227D" w:rsidR="004D6447" w:rsidRDefault="00F95DBC" w:rsidP="00F95DBC">
      <w:pPr>
        <w:pStyle w:val="ListParagraph"/>
        <w:numPr>
          <w:ilvl w:val="0"/>
          <w:numId w:val="5"/>
        </w:numPr>
        <w:spacing w:line="360" w:lineRule="auto"/>
      </w:pPr>
      <w:r>
        <w:t xml:space="preserve">Social responsibility refers to the manager’s duty or obligations to make decisions that society, protect, enhance and promote the welfare and well being of stakeholders and society as a whole. Discuss the arguments against sociable responsible organizations. </w:t>
      </w:r>
      <w:r>
        <w:tab/>
      </w:r>
      <w:r>
        <w:tab/>
      </w:r>
      <w:r>
        <w:tab/>
      </w:r>
      <w:r>
        <w:tab/>
      </w:r>
      <w:r>
        <w:tab/>
      </w:r>
      <w:r>
        <w:tab/>
      </w:r>
      <w:r>
        <w:tab/>
      </w:r>
      <w:r>
        <w:tab/>
      </w:r>
      <w:r>
        <w:tab/>
      </w:r>
      <w:r>
        <w:tab/>
      </w:r>
      <w:r>
        <w:tab/>
        <w:t>[12 marks]</w:t>
      </w:r>
    </w:p>
    <w:p w14:paraId="4AEA6CA9" w14:textId="61A50576" w:rsidR="00F95DBC" w:rsidRDefault="00F95DBC" w:rsidP="00F95DBC">
      <w:pPr>
        <w:pStyle w:val="ListParagraph"/>
        <w:numPr>
          <w:ilvl w:val="0"/>
          <w:numId w:val="5"/>
        </w:numPr>
        <w:spacing w:line="360" w:lineRule="auto"/>
      </w:pPr>
      <w:r>
        <w:t xml:space="preserve">Explain the benefits of a socially responsible organization. </w:t>
      </w:r>
      <w:r>
        <w:tab/>
      </w:r>
      <w:r>
        <w:tab/>
      </w:r>
      <w:r>
        <w:tab/>
        <w:t>[8 marks]</w:t>
      </w:r>
    </w:p>
    <w:p w14:paraId="12CF5CB5" w14:textId="3C3CD255" w:rsidR="00F95DBC" w:rsidRDefault="00F95DBC" w:rsidP="00F95DBC">
      <w:r>
        <w:t>---------------------------------------------------------------------------------------------------------------------</w:t>
      </w:r>
    </w:p>
    <w:sectPr w:rsidR="00F95DBC">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66E53" w14:textId="77777777" w:rsidR="00981DF7" w:rsidRDefault="00981DF7" w:rsidP="00ED0304">
      <w:r>
        <w:separator/>
      </w:r>
    </w:p>
  </w:endnote>
  <w:endnote w:type="continuationSeparator" w:id="0">
    <w:p w14:paraId="63C6807D" w14:textId="77777777" w:rsidR="00981DF7" w:rsidRDefault="00981DF7" w:rsidP="00ED0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4360616"/>
      <w:docPartObj>
        <w:docPartGallery w:val="Page Numbers (Bottom of Page)"/>
        <w:docPartUnique/>
      </w:docPartObj>
    </w:sdtPr>
    <w:sdtContent>
      <w:sdt>
        <w:sdtPr>
          <w:id w:val="1728636285"/>
          <w:docPartObj>
            <w:docPartGallery w:val="Page Numbers (Top of Page)"/>
            <w:docPartUnique/>
          </w:docPartObj>
        </w:sdtPr>
        <w:sdtContent>
          <w:p w14:paraId="7832ABB3" w14:textId="3B2C3E1E" w:rsidR="00ED0304" w:rsidRDefault="00ED0304">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479730A3" w14:textId="77777777" w:rsidR="00ED0304" w:rsidRDefault="00ED03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B7F2F" w14:textId="77777777" w:rsidR="00981DF7" w:rsidRDefault="00981DF7" w:rsidP="00ED0304">
      <w:r>
        <w:separator/>
      </w:r>
    </w:p>
  </w:footnote>
  <w:footnote w:type="continuationSeparator" w:id="0">
    <w:p w14:paraId="6E398690" w14:textId="77777777" w:rsidR="00981DF7" w:rsidRDefault="00981DF7" w:rsidP="00ED03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E1998" w14:textId="69675F78" w:rsidR="00ED0304" w:rsidRDefault="00ED0304" w:rsidP="00ED0304">
    <w:pPr>
      <w:pStyle w:val="Header"/>
      <w:jc w:val="center"/>
    </w:pPr>
    <w:r>
      <w:t>DIBM 0112</w:t>
    </w:r>
  </w:p>
  <w:p w14:paraId="6FF1DBB4" w14:textId="77777777" w:rsidR="00ED0304" w:rsidRDefault="00ED03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D2876"/>
    <w:multiLevelType w:val="hybridMultilevel"/>
    <w:tmpl w:val="05DAFF06"/>
    <w:lvl w:ilvl="0" w:tplc="08090001">
      <w:numFmt w:val="decimal"/>
      <w:lvlText w:val=""/>
      <w:lvlJc w:val="left"/>
      <w:pPr>
        <w:ind w:left="360" w:hanging="360"/>
      </w:pPr>
      <w:rPr>
        <w:rFonts w:ascii="Symbol" w:hAnsi="Symbol" w:hint="default"/>
      </w:rPr>
    </w:lvl>
    <w:lvl w:ilvl="1" w:tplc="08090003">
      <w:start w:val="1"/>
      <w:numFmt w:val="decimal"/>
      <w:lvlText w:val="%2."/>
      <w:lvlJc w:val="left"/>
      <w:pPr>
        <w:tabs>
          <w:tab w:val="num" w:pos="1298"/>
        </w:tabs>
        <w:ind w:left="1298" w:hanging="360"/>
      </w:pPr>
    </w:lvl>
    <w:lvl w:ilvl="2" w:tplc="08090005">
      <w:start w:val="1"/>
      <w:numFmt w:val="decimal"/>
      <w:lvlText w:val="%3."/>
      <w:lvlJc w:val="left"/>
      <w:pPr>
        <w:tabs>
          <w:tab w:val="num" w:pos="2018"/>
        </w:tabs>
        <w:ind w:left="2018" w:hanging="360"/>
      </w:pPr>
    </w:lvl>
    <w:lvl w:ilvl="3" w:tplc="08090001">
      <w:start w:val="1"/>
      <w:numFmt w:val="decimal"/>
      <w:lvlText w:val="%4."/>
      <w:lvlJc w:val="left"/>
      <w:pPr>
        <w:tabs>
          <w:tab w:val="num" w:pos="2738"/>
        </w:tabs>
        <w:ind w:left="2738" w:hanging="360"/>
      </w:pPr>
    </w:lvl>
    <w:lvl w:ilvl="4" w:tplc="08090003">
      <w:start w:val="1"/>
      <w:numFmt w:val="decimal"/>
      <w:lvlText w:val="%5."/>
      <w:lvlJc w:val="left"/>
      <w:pPr>
        <w:tabs>
          <w:tab w:val="num" w:pos="3458"/>
        </w:tabs>
        <w:ind w:left="3458" w:hanging="360"/>
      </w:pPr>
    </w:lvl>
    <w:lvl w:ilvl="5" w:tplc="08090005">
      <w:start w:val="1"/>
      <w:numFmt w:val="decimal"/>
      <w:lvlText w:val="%6."/>
      <w:lvlJc w:val="left"/>
      <w:pPr>
        <w:tabs>
          <w:tab w:val="num" w:pos="4178"/>
        </w:tabs>
        <w:ind w:left="4178" w:hanging="360"/>
      </w:pPr>
    </w:lvl>
    <w:lvl w:ilvl="6" w:tplc="08090001">
      <w:start w:val="1"/>
      <w:numFmt w:val="decimal"/>
      <w:lvlText w:val="%7."/>
      <w:lvlJc w:val="left"/>
      <w:pPr>
        <w:tabs>
          <w:tab w:val="num" w:pos="4898"/>
        </w:tabs>
        <w:ind w:left="4898" w:hanging="360"/>
      </w:pPr>
    </w:lvl>
    <w:lvl w:ilvl="7" w:tplc="08090003">
      <w:start w:val="1"/>
      <w:numFmt w:val="decimal"/>
      <w:lvlText w:val="%8."/>
      <w:lvlJc w:val="left"/>
      <w:pPr>
        <w:tabs>
          <w:tab w:val="num" w:pos="5618"/>
        </w:tabs>
        <w:ind w:left="5618" w:hanging="360"/>
      </w:pPr>
    </w:lvl>
    <w:lvl w:ilvl="8" w:tplc="08090005">
      <w:start w:val="1"/>
      <w:numFmt w:val="decimal"/>
      <w:lvlText w:val="%9."/>
      <w:lvlJc w:val="left"/>
      <w:pPr>
        <w:tabs>
          <w:tab w:val="num" w:pos="6338"/>
        </w:tabs>
        <w:ind w:left="6338" w:hanging="360"/>
      </w:pPr>
    </w:lvl>
  </w:abstractNum>
  <w:abstractNum w:abstractNumId="1" w15:restartNumberingAfterBreak="0">
    <w:nsid w:val="3BBB45CD"/>
    <w:multiLevelType w:val="hybridMultilevel"/>
    <w:tmpl w:val="CB0AB5B2"/>
    <w:lvl w:ilvl="0" w:tplc="583A45E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DBA20F5"/>
    <w:multiLevelType w:val="hybridMultilevel"/>
    <w:tmpl w:val="9FF29E56"/>
    <w:lvl w:ilvl="0" w:tplc="A81265A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8537ED"/>
    <w:multiLevelType w:val="hybridMultilevel"/>
    <w:tmpl w:val="2992422E"/>
    <w:lvl w:ilvl="0" w:tplc="4C5278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E745F2C"/>
    <w:multiLevelType w:val="hybridMultilevel"/>
    <w:tmpl w:val="394EED90"/>
    <w:lvl w:ilvl="0" w:tplc="0DFCC20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E5D"/>
    <w:rsid w:val="00033207"/>
    <w:rsid w:val="000E4348"/>
    <w:rsid w:val="004D6447"/>
    <w:rsid w:val="00981DF7"/>
    <w:rsid w:val="00BE0E5D"/>
    <w:rsid w:val="00ED0304"/>
    <w:rsid w:val="00F95D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AB203"/>
  <w15:chartTrackingRefBased/>
  <w15:docId w15:val="{89FAF6DF-0670-4CEC-9032-DC23519E6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0E5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34"/>
    <w:locked/>
    <w:rsid w:val="00BE0E5D"/>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BE0E5D"/>
    <w:pPr>
      <w:ind w:left="720"/>
      <w:contextualSpacing/>
    </w:pPr>
  </w:style>
  <w:style w:type="paragraph" w:styleId="Header">
    <w:name w:val="header"/>
    <w:basedOn w:val="Normal"/>
    <w:link w:val="HeaderChar"/>
    <w:uiPriority w:val="99"/>
    <w:unhideWhenUsed/>
    <w:rsid w:val="00ED0304"/>
    <w:pPr>
      <w:tabs>
        <w:tab w:val="center" w:pos="4680"/>
        <w:tab w:val="right" w:pos="9360"/>
      </w:tabs>
    </w:pPr>
  </w:style>
  <w:style w:type="character" w:customStyle="1" w:styleId="HeaderChar">
    <w:name w:val="Header Char"/>
    <w:basedOn w:val="DefaultParagraphFont"/>
    <w:link w:val="Header"/>
    <w:uiPriority w:val="99"/>
    <w:rsid w:val="00ED030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D0304"/>
    <w:pPr>
      <w:tabs>
        <w:tab w:val="center" w:pos="4680"/>
        <w:tab w:val="right" w:pos="9360"/>
      </w:tabs>
    </w:pPr>
  </w:style>
  <w:style w:type="character" w:customStyle="1" w:styleId="FooterChar">
    <w:name w:val="Footer Char"/>
    <w:basedOn w:val="DefaultParagraphFont"/>
    <w:link w:val="Footer"/>
    <w:uiPriority w:val="99"/>
    <w:rsid w:val="00ED030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82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252</Words>
  <Characters>1437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dc:creator>
  <cp:keywords/>
  <dc:description/>
  <cp:lastModifiedBy>ANN</cp:lastModifiedBy>
  <cp:revision>4</cp:revision>
  <dcterms:created xsi:type="dcterms:W3CDTF">2021-09-06T13:20:00Z</dcterms:created>
  <dcterms:modified xsi:type="dcterms:W3CDTF">2021-09-06T13:34:00Z</dcterms:modified>
</cp:coreProperties>
</file>